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46" w:rsidRDefault="00D97546" w:rsidP="00D97546">
      <w:pPr>
        <w:spacing w:before="100" w:beforeAutospacing="1" w:after="0"/>
        <w:jc w:val="center"/>
        <w:rPr>
          <w:rFonts w:cstheme="minorHAnsi"/>
          <w:b/>
          <w:sz w:val="28"/>
          <w:szCs w:val="28"/>
        </w:rPr>
      </w:pPr>
    </w:p>
    <w:p w:rsidR="00D97546" w:rsidRPr="00D97546" w:rsidRDefault="00D97546" w:rsidP="00D97546">
      <w:pPr>
        <w:spacing w:before="100" w:beforeAutospacing="1" w:after="0"/>
        <w:jc w:val="center"/>
        <w:rPr>
          <w:rFonts w:cstheme="minorHAnsi"/>
          <w:b/>
          <w:sz w:val="28"/>
          <w:szCs w:val="28"/>
        </w:rPr>
      </w:pPr>
      <w:r w:rsidRPr="00D97546">
        <w:rPr>
          <w:rFonts w:cstheme="minorHAnsi"/>
          <w:b/>
          <w:sz w:val="28"/>
          <w:szCs w:val="28"/>
        </w:rPr>
        <w:t>HARMONOGRAM  ZEBRAŃ  WIEJSKICH</w:t>
      </w:r>
    </w:p>
    <w:p w:rsidR="00D97546" w:rsidRPr="00D97546" w:rsidRDefault="00D97546" w:rsidP="00D97546">
      <w:pPr>
        <w:spacing w:after="0"/>
        <w:jc w:val="center"/>
        <w:rPr>
          <w:rFonts w:cstheme="minorHAnsi"/>
          <w:b/>
          <w:sz w:val="24"/>
          <w:szCs w:val="24"/>
        </w:rPr>
      </w:pPr>
      <w:r w:rsidRPr="00D97546">
        <w:rPr>
          <w:rFonts w:cstheme="minorHAnsi"/>
          <w:b/>
          <w:sz w:val="24"/>
          <w:szCs w:val="24"/>
        </w:rPr>
        <w:t>zwołanych przez Wójta Gminy Kwidzyn w styczniu, lutym  i marcu 2019r.</w:t>
      </w:r>
    </w:p>
    <w:p w:rsidR="00583A82" w:rsidRPr="00D97546" w:rsidRDefault="00583A82">
      <w:pPr>
        <w:rPr>
          <w:rFonts w:cstheme="minorHAnsi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56"/>
        <w:gridCol w:w="1873"/>
        <w:gridCol w:w="1464"/>
        <w:gridCol w:w="1347"/>
        <w:gridCol w:w="2089"/>
        <w:gridCol w:w="1977"/>
      </w:tblGrid>
      <w:tr w:rsidR="00583A82" w:rsidRPr="00D97546" w:rsidTr="002F0347">
        <w:tc>
          <w:tcPr>
            <w:tcW w:w="817" w:type="dxa"/>
            <w:shd w:val="clear" w:color="auto" w:fill="8EAADB" w:themeFill="accent5" w:themeFillTint="99"/>
          </w:tcPr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</w:p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>Lp.</w:t>
            </w:r>
          </w:p>
        </w:tc>
        <w:tc>
          <w:tcPr>
            <w:tcW w:w="1882" w:type="dxa"/>
            <w:shd w:val="clear" w:color="auto" w:fill="8EAADB" w:themeFill="accent5" w:themeFillTint="99"/>
          </w:tcPr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>Sołectwo</w:t>
            </w:r>
          </w:p>
        </w:tc>
        <w:tc>
          <w:tcPr>
            <w:tcW w:w="1467" w:type="dxa"/>
            <w:shd w:val="clear" w:color="auto" w:fill="8EAADB" w:themeFill="accent5" w:themeFillTint="99"/>
          </w:tcPr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 xml:space="preserve">Data </w:t>
            </w:r>
          </w:p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>zebrania</w:t>
            </w:r>
          </w:p>
        </w:tc>
        <w:tc>
          <w:tcPr>
            <w:tcW w:w="1354" w:type="dxa"/>
            <w:shd w:val="clear" w:color="auto" w:fill="8EAADB" w:themeFill="accent5" w:themeFillTint="99"/>
          </w:tcPr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 xml:space="preserve">Termin </w:t>
            </w:r>
          </w:p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>(II termin 30 minut później</w:t>
            </w:r>
          </w:p>
        </w:tc>
        <w:tc>
          <w:tcPr>
            <w:tcW w:w="2101" w:type="dxa"/>
            <w:shd w:val="clear" w:color="auto" w:fill="8EAADB" w:themeFill="accent5" w:themeFillTint="99"/>
          </w:tcPr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>Miejsce zebrania</w:t>
            </w:r>
          </w:p>
        </w:tc>
        <w:tc>
          <w:tcPr>
            <w:tcW w:w="1985" w:type="dxa"/>
            <w:shd w:val="clear" w:color="auto" w:fill="8EAADB" w:themeFill="accent5" w:themeFillTint="99"/>
          </w:tcPr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>Radni uczestniczący</w:t>
            </w:r>
            <w:r w:rsidRPr="00D97546">
              <w:rPr>
                <w:rFonts w:cstheme="minorHAnsi"/>
                <w:b/>
              </w:rPr>
              <w:br/>
              <w:t xml:space="preserve"> w zebraniu</w:t>
            </w:r>
          </w:p>
        </w:tc>
      </w:tr>
      <w:tr w:rsidR="00A82D45" w:rsidRPr="00D97546" w:rsidTr="002F0347">
        <w:trPr>
          <w:trHeight w:hRule="exact" w:val="40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Baldram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28.01.2019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Sala konferencyjna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Eko - </w:t>
            </w:r>
            <w:proofErr w:type="spellStart"/>
            <w:r w:rsidRPr="00D97546">
              <w:rPr>
                <w:rFonts w:cstheme="minorHAnsi"/>
                <w:sz w:val="18"/>
                <w:szCs w:val="18"/>
              </w:rPr>
              <w:t>Tec</w:t>
            </w:r>
            <w:proofErr w:type="spellEnd"/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P. Spaczyński</w:t>
            </w:r>
          </w:p>
        </w:tc>
      </w:tr>
      <w:tr w:rsidR="00A82D45" w:rsidRPr="00D97546" w:rsidTr="002F0347">
        <w:trPr>
          <w:trHeight w:hRule="exact" w:val="42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 xml:space="preserve">Szałwinek 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29.01.2019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Blok nr 9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(świetlica w piwnicy)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Świerczyński</w:t>
            </w:r>
          </w:p>
        </w:tc>
      </w:tr>
      <w:tr w:rsidR="00A82D45" w:rsidRPr="00D97546" w:rsidTr="002F0347">
        <w:trPr>
          <w:trHeight w:hRule="exact" w:val="430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Janowo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30.01.2019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w Janowie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Świerczyński</w:t>
            </w:r>
          </w:p>
        </w:tc>
      </w:tr>
      <w:tr w:rsidR="00A82D45" w:rsidRPr="00D97546" w:rsidTr="002F0347">
        <w:trPr>
          <w:trHeight w:hRule="exact" w:val="422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Dubiel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31.01.2019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M. Ungrowski</w:t>
            </w:r>
          </w:p>
        </w:tc>
      </w:tr>
      <w:tr w:rsidR="00A82D45" w:rsidRPr="00D97546" w:rsidTr="002F0347">
        <w:trPr>
          <w:trHeight w:hRule="exact" w:val="428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 xml:space="preserve">Brokowo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P. Spaczyński</w:t>
            </w:r>
          </w:p>
        </w:tc>
      </w:tr>
      <w:tr w:rsidR="00A82D45" w:rsidRPr="00D97546" w:rsidTr="002F0347">
        <w:trPr>
          <w:trHeight w:hRule="exact" w:val="420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Górki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Dwór w Górkach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M. Traczyk</w:t>
            </w:r>
          </w:p>
        </w:tc>
      </w:tr>
      <w:tr w:rsidR="00A82D45" w:rsidRPr="00D97546" w:rsidTr="002F0347">
        <w:trPr>
          <w:trHeight w:hRule="exact" w:val="425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Grabówko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 w Nowym Dworze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K. Rublewska</w:t>
            </w:r>
          </w:p>
        </w:tc>
      </w:tr>
      <w:tr w:rsidR="00A82D45" w:rsidRPr="00D97546" w:rsidTr="002F0347">
        <w:trPr>
          <w:trHeight w:hRule="exact" w:val="432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Nowy D</w:t>
            </w:r>
            <w:r w:rsidRPr="00D97546">
              <w:rPr>
                <w:rFonts w:cstheme="minorHAnsi"/>
              </w:rPr>
              <w:t>wór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 w Nowym Dworze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K. Rublewska</w:t>
            </w:r>
          </w:p>
        </w:tc>
      </w:tr>
      <w:tr w:rsidR="00A82D45" w:rsidRPr="00D97546" w:rsidTr="002F0347">
        <w:trPr>
          <w:trHeight w:hRule="exact" w:val="42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Ośno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 w Liczu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M. Ungrowski</w:t>
            </w:r>
          </w:p>
        </w:tc>
      </w:tr>
      <w:tr w:rsidR="00A82D45" w:rsidRPr="00D97546" w:rsidTr="002F0347">
        <w:trPr>
          <w:trHeight w:hRule="exact" w:val="430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Bronno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 w Liczu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 Ławicki</w:t>
            </w:r>
          </w:p>
        </w:tc>
      </w:tr>
      <w:tr w:rsidR="00A82D45" w:rsidRPr="00D97546" w:rsidTr="002F0347">
        <w:trPr>
          <w:trHeight w:hRule="exact" w:val="422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Licze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 w Liczu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 Ławicki</w:t>
            </w:r>
          </w:p>
        </w:tc>
      </w:tr>
      <w:tr w:rsidR="00A82D45" w:rsidRPr="00D97546" w:rsidTr="002F0347">
        <w:trPr>
          <w:trHeight w:hRule="exact" w:val="428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Rozpędziny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Świetlica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Tul</w:t>
            </w:r>
          </w:p>
        </w:tc>
      </w:tr>
      <w:tr w:rsidR="00A82D45" w:rsidRPr="00D97546" w:rsidTr="002F0347">
        <w:trPr>
          <w:trHeight w:hRule="exact" w:val="420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Obory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Gospodarstwa Obory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Tul</w:t>
            </w:r>
          </w:p>
        </w:tc>
      </w:tr>
      <w:tr w:rsidR="00A82D45" w:rsidRPr="00D97546" w:rsidTr="002F0347">
        <w:trPr>
          <w:trHeight w:hRule="exact" w:val="426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Mareza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kultur. – </w:t>
            </w:r>
            <w:proofErr w:type="spellStart"/>
            <w:r w:rsidRPr="00D97546">
              <w:rPr>
                <w:rFonts w:cstheme="minorHAnsi"/>
                <w:sz w:val="18"/>
                <w:szCs w:val="18"/>
              </w:rPr>
              <w:t>ośw</w:t>
            </w:r>
            <w:proofErr w:type="spellEnd"/>
            <w:r w:rsidRPr="00D97546">
              <w:rPr>
                <w:rFonts w:cstheme="minorHAnsi"/>
                <w:sz w:val="18"/>
                <w:szCs w:val="18"/>
              </w:rPr>
              <w:t>.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ul. Długa 5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82D45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Górniewski</w:t>
            </w:r>
          </w:p>
          <w:p w:rsidR="00A82D45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K. Struzik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82D45" w:rsidRPr="00D97546" w:rsidTr="002F0347">
        <w:trPr>
          <w:trHeight w:hRule="exact" w:val="418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Dankowo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Urząd Gminy Kwidzyn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M. Traczyk</w:t>
            </w:r>
          </w:p>
        </w:tc>
      </w:tr>
      <w:tr w:rsidR="00A82D45" w:rsidRPr="00D97546" w:rsidTr="002F0347">
        <w:trPr>
          <w:trHeight w:hRule="exact" w:val="42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Brachlewo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Zielona Szkoła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M. Ungrowski</w:t>
            </w:r>
          </w:p>
        </w:tc>
      </w:tr>
      <w:tr w:rsidR="00A82D45" w:rsidRPr="00D97546" w:rsidTr="002F0347">
        <w:trPr>
          <w:trHeight w:hRule="exact" w:val="430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Rakowiec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K. Rupar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Olszewski</w:t>
            </w:r>
          </w:p>
        </w:tc>
      </w:tr>
      <w:tr w:rsidR="00A82D45" w:rsidRPr="00D97546" w:rsidTr="002F0347">
        <w:trPr>
          <w:trHeight w:hRule="exact" w:val="422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Rakowice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W. Liziński</w:t>
            </w:r>
          </w:p>
        </w:tc>
      </w:tr>
      <w:tr w:rsidR="00A82D45" w:rsidRPr="00D97546" w:rsidTr="002F0347">
        <w:trPr>
          <w:trHeight w:hRule="exact" w:val="427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Pawlice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W. Liziński</w:t>
            </w:r>
          </w:p>
        </w:tc>
      </w:tr>
      <w:tr w:rsidR="00A82D45" w:rsidRPr="00D97546" w:rsidTr="002F0347">
        <w:trPr>
          <w:trHeight w:hRule="exact" w:val="43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Kamionka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P. Spaczyński</w:t>
            </w:r>
          </w:p>
        </w:tc>
      </w:tr>
      <w:tr w:rsidR="00A82D45" w:rsidRPr="00D97546" w:rsidTr="002F0347">
        <w:trPr>
          <w:trHeight w:hRule="exact" w:val="426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Tychnowy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w Tychnowach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W. Namiak</w:t>
            </w:r>
          </w:p>
        </w:tc>
      </w:tr>
      <w:tr w:rsidR="00A82D45" w:rsidRPr="00D97546" w:rsidTr="002F0347">
        <w:trPr>
          <w:trHeight w:hRule="exact" w:val="418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Mareza Osiedle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Świetlica kulturalno – oś.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ul. Osiedlowa 6</w:t>
            </w:r>
          </w:p>
        </w:tc>
        <w:tc>
          <w:tcPr>
            <w:tcW w:w="1985" w:type="dxa"/>
            <w:vAlign w:val="center"/>
          </w:tcPr>
          <w:p w:rsidR="00A82D45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K. Struzik</w:t>
            </w:r>
          </w:p>
          <w:p w:rsidR="00A82D45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Górniewski</w:t>
            </w:r>
          </w:p>
          <w:p w:rsidR="00A82D45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82D45" w:rsidRPr="00D97546" w:rsidTr="002F0347">
        <w:trPr>
          <w:trHeight w:hRule="exact" w:val="438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Podzamcze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K. Struzik</w:t>
            </w:r>
          </w:p>
        </w:tc>
      </w:tr>
      <w:tr w:rsidR="00A82D45" w:rsidRPr="00D97546" w:rsidTr="002F0347">
        <w:trPr>
          <w:trHeight w:hRule="exact" w:val="436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Lipianki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Wudarczyk</w:t>
            </w:r>
          </w:p>
        </w:tc>
      </w:tr>
      <w:tr w:rsidR="00A82D45" w:rsidRPr="00D97546" w:rsidTr="002F0347">
        <w:trPr>
          <w:trHeight w:hRule="exact" w:val="41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Pastwa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Wudarczyk</w:t>
            </w:r>
          </w:p>
        </w:tc>
      </w:tr>
      <w:tr w:rsidR="00A82D45" w:rsidRPr="00D97546" w:rsidTr="002F0347">
        <w:trPr>
          <w:trHeight w:hRule="exact" w:val="52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Gurcz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Świerczyński</w:t>
            </w:r>
          </w:p>
        </w:tc>
      </w:tr>
      <w:tr w:rsidR="00A82D45" w:rsidRPr="00D97546" w:rsidTr="002F0347">
        <w:trPr>
          <w:trHeight w:hRule="exact" w:val="445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 xml:space="preserve">Korzeniewo 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w Korzeniewie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Krupa</w:t>
            </w:r>
          </w:p>
        </w:tc>
      </w:tr>
      <w:tr w:rsidR="00572153" w:rsidRPr="00D97546" w:rsidTr="00813A10">
        <w:trPr>
          <w:trHeight w:hRule="exact" w:val="416"/>
        </w:trPr>
        <w:tc>
          <w:tcPr>
            <w:tcW w:w="817" w:type="dxa"/>
            <w:vAlign w:val="center"/>
          </w:tcPr>
          <w:p w:rsidR="00572153" w:rsidRPr="00572153" w:rsidRDefault="00572153" w:rsidP="00572153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1882" w:type="dxa"/>
            <w:vAlign w:val="center"/>
          </w:tcPr>
          <w:p w:rsidR="00572153" w:rsidRPr="00D97546" w:rsidRDefault="00572153" w:rsidP="00813A10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Gniewskie Pole</w:t>
            </w:r>
          </w:p>
        </w:tc>
        <w:tc>
          <w:tcPr>
            <w:tcW w:w="1467" w:type="dxa"/>
            <w:vAlign w:val="center"/>
          </w:tcPr>
          <w:p w:rsidR="00572153" w:rsidRPr="00D97546" w:rsidRDefault="00572153" w:rsidP="00813A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bookmarkStart w:id="0" w:name="_GoBack"/>
            <w:bookmarkEnd w:id="0"/>
            <w:r>
              <w:rPr>
                <w:rFonts w:cstheme="minorHAnsi"/>
              </w:rPr>
              <w:t>.03.2019</w:t>
            </w:r>
          </w:p>
        </w:tc>
        <w:tc>
          <w:tcPr>
            <w:tcW w:w="1354" w:type="dxa"/>
            <w:vAlign w:val="center"/>
          </w:tcPr>
          <w:p w:rsidR="00572153" w:rsidRPr="00D97546" w:rsidRDefault="00572153" w:rsidP="00813A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572153" w:rsidRPr="00D97546" w:rsidRDefault="00572153" w:rsidP="00813A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572153" w:rsidRPr="00D97546" w:rsidRDefault="00572153" w:rsidP="00813A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572153" w:rsidRPr="00D97546" w:rsidRDefault="00572153" w:rsidP="00813A1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Wudarczyk</w:t>
            </w:r>
          </w:p>
        </w:tc>
      </w:tr>
    </w:tbl>
    <w:p w:rsidR="00583A82" w:rsidRPr="00D97546" w:rsidRDefault="00583A82" w:rsidP="00583A82">
      <w:pPr>
        <w:rPr>
          <w:rFonts w:cstheme="minorHAnsi"/>
        </w:rPr>
      </w:pPr>
    </w:p>
    <w:p w:rsidR="00583A82" w:rsidRPr="00D97546" w:rsidRDefault="00583A82">
      <w:pPr>
        <w:rPr>
          <w:rFonts w:cstheme="minorHAnsi"/>
        </w:rPr>
      </w:pPr>
    </w:p>
    <w:sectPr w:rsidR="00583A82" w:rsidRPr="00D97546" w:rsidSect="00D97546">
      <w:pgSz w:w="11906" w:h="16838"/>
      <w:pgMar w:top="567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75F88"/>
    <w:multiLevelType w:val="hybridMultilevel"/>
    <w:tmpl w:val="60F40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F52AB"/>
    <w:multiLevelType w:val="hybridMultilevel"/>
    <w:tmpl w:val="60F40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82"/>
    <w:rsid w:val="00006E50"/>
    <w:rsid w:val="00025236"/>
    <w:rsid w:val="001E2752"/>
    <w:rsid w:val="0039643D"/>
    <w:rsid w:val="00572153"/>
    <w:rsid w:val="00583A82"/>
    <w:rsid w:val="00867287"/>
    <w:rsid w:val="00A273C1"/>
    <w:rsid w:val="00A82D45"/>
    <w:rsid w:val="00B80814"/>
    <w:rsid w:val="00BD4DDC"/>
    <w:rsid w:val="00D97546"/>
    <w:rsid w:val="00EA0F57"/>
    <w:rsid w:val="00F11155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39E16-F4E1-4AB8-B0EC-DA8D8776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3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8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8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3A8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kkisiel</dc:creator>
  <cp:keywords/>
  <dc:description/>
  <cp:lastModifiedBy>kkisiel</cp:lastModifiedBy>
  <cp:revision>3</cp:revision>
  <cp:lastPrinted>2018-12-11T10:53:00Z</cp:lastPrinted>
  <dcterms:created xsi:type="dcterms:W3CDTF">2018-12-11T11:01:00Z</dcterms:created>
  <dcterms:modified xsi:type="dcterms:W3CDTF">2018-12-14T07:24:00Z</dcterms:modified>
</cp:coreProperties>
</file>